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76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969"/>
      </w:tblGrid>
      <w:tr w:rsidR="004C57B4" w:rsidRPr="004C57B4" w:rsidTr="00A75C9B">
        <w:tc>
          <w:tcPr>
            <w:tcW w:w="4077" w:type="dxa"/>
          </w:tcPr>
          <w:p w:rsidR="004C57B4" w:rsidRPr="004C57B4" w:rsidRDefault="004C57B4" w:rsidP="004C5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4C5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hideMark/>
          </w:tcPr>
          <w:p w:rsidR="004C57B4" w:rsidRPr="004C57B4" w:rsidRDefault="00A75C9B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1.25pt" fillcolor="window">
                  <v:imagedata r:id="rId9" o:title=""/>
                </v:shape>
              </w:pict>
            </w:r>
          </w:p>
        </w:tc>
        <w:tc>
          <w:tcPr>
            <w:tcW w:w="3969" w:type="dxa"/>
          </w:tcPr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4C57B4" w:rsidRPr="004C57B4" w:rsidRDefault="004C57B4" w:rsidP="004C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М Ш У Ö М</w:t>
      </w:r>
    </w:p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 Ш Е Н И Е </w:t>
      </w:r>
      <w:r w:rsidR="00C71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C57B4" w:rsidRPr="00A75C9B" w:rsidRDefault="004C57B4" w:rsidP="004C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5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муниципального района «Печора» </w:t>
      </w:r>
    </w:p>
    <w:p w:rsidR="004C57B4" w:rsidRPr="004C57B4" w:rsidRDefault="00A75C9B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23 декабря 2009 года </w:t>
      </w:r>
      <w:r w:rsidR="004C57B4" w:rsidRPr="004C5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4-20/393 «Об утверждении Положения </w:t>
      </w:r>
    </w:p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5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муниципальной службе в муниципальном образовании </w:t>
      </w:r>
    </w:p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5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«Печора»</w:t>
      </w:r>
    </w:p>
    <w:p w:rsidR="004C57B4" w:rsidRP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A75C9B" w:rsidRDefault="004C57B4" w:rsidP="00A75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</w:t>
      </w:r>
      <w:r w:rsidR="006820BD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сь Федеральным законом от 02.03.2007 № 2</w:t>
      </w:r>
      <w:r w:rsidR="0067381D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5-ФЗ «О муниципальной службе в Р</w:t>
      </w:r>
      <w:r w:rsidR="006820BD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оссийской Федерации», Законом Республики Коми от </w:t>
      </w:r>
      <w:r w:rsidR="009C692F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21.12.2007 </w:t>
      </w:r>
      <w:r w:rsidR="006820BD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№ </w:t>
      </w:r>
      <w:r w:rsidR="009C692F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133</w:t>
      </w:r>
      <w:r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-РЗ </w:t>
      </w:r>
      <w:r w:rsidR="009C692F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«О некоторых вопросах муниципальной службы в Республике Коми»</w:t>
      </w:r>
      <w:r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 статьей 26 Устава муниципального образования</w:t>
      </w:r>
      <w:r w:rsidR="009C692F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муниципального района «Печора»</w:t>
      </w:r>
      <w:r w:rsidR="00546304"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A75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Совет муниципального района «Печора» </w:t>
      </w:r>
      <w:proofErr w:type="gramStart"/>
      <w:r w:rsidRPr="00A75C9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</w:t>
      </w:r>
      <w:proofErr w:type="gramEnd"/>
      <w:r w:rsidRPr="00A75C9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е ш и л:</w:t>
      </w:r>
    </w:p>
    <w:p w:rsidR="004C57B4" w:rsidRPr="00A75C9B" w:rsidRDefault="004C57B4" w:rsidP="00A75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A75C9B" w:rsidRDefault="004C57B4" w:rsidP="00A75C9B">
      <w:pPr>
        <w:keepNext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Совета муниципального района «Печора»</w:t>
      </w:r>
      <w:r w:rsidRPr="00A75C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23 декабря 2009 года № 4-20/393 «Об утверждении Положения о муниципальной службе в муниципальном образовании муниципального района «Печора» </w:t>
      </w:r>
      <w:r w:rsidR="00014FA1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Положение) </w:t>
      </w: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 изменения:</w:t>
      </w:r>
    </w:p>
    <w:p w:rsidR="008510B7" w:rsidRPr="00A75C9B" w:rsidRDefault="00FF7A16" w:rsidP="00A75C9B">
      <w:pPr>
        <w:pStyle w:val="a7"/>
        <w:numPr>
          <w:ilvl w:val="1"/>
          <w:numId w:val="1"/>
        </w:numPr>
        <w:spacing w:after="1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</w:t>
      </w:r>
      <w:r w:rsidR="00F12381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 </w:t>
      </w:r>
      <w:r w:rsidR="007B1ABF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«Положение об оплате труда муниципальных служащих муниципального образования муниципального района «Печора» </w:t>
      </w:r>
      <w:r w:rsidR="00F12381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  <w:r w:rsidR="008510B7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12381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2381" w:rsidRPr="00A75C9B" w:rsidRDefault="008510B7" w:rsidP="00A75C9B">
      <w:pPr>
        <w:pStyle w:val="a7"/>
        <w:numPr>
          <w:ilvl w:val="2"/>
          <w:numId w:val="1"/>
        </w:numPr>
        <w:tabs>
          <w:tab w:val="left" w:pos="0"/>
          <w:tab w:val="left" w:pos="1418"/>
        </w:tabs>
        <w:spacing w:after="1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A75C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ABF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«Общие положения» </w:t>
      </w:r>
      <w:r w:rsidR="00F12381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пунктом 8 следующего содержания:</w:t>
      </w:r>
    </w:p>
    <w:p w:rsidR="00BF2B66" w:rsidRPr="00A75C9B" w:rsidRDefault="00DC4286" w:rsidP="00A75C9B">
      <w:pPr>
        <w:spacing w:after="1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«8. </w:t>
      </w:r>
      <w:proofErr w:type="gramStart"/>
      <w:r w:rsidRPr="00A75C9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71546" w:rsidRPr="00A75C9B">
        <w:rPr>
          <w:rFonts w:ascii="Times New Roman" w:hAnsi="Times New Roman" w:cs="Times New Roman"/>
          <w:sz w:val="26"/>
          <w:szCs w:val="26"/>
        </w:rPr>
        <w:t>с</w:t>
      </w:r>
      <w:r w:rsidRPr="00A75C9B">
        <w:rPr>
          <w:rFonts w:ascii="Times New Roman" w:hAnsi="Times New Roman" w:cs="Times New Roman"/>
          <w:sz w:val="26"/>
          <w:szCs w:val="26"/>
        </w:rPr>
        <w:t xml:space="preserve"> </w:t>
      </w:r>
      <w:r w:rsidR="00C71546" w:rsidRPr="00A75C9B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Pr="00A75C9B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</w:t>
      </w:r>
      <w:r w:rsidR="009C692F" w:rsidRPr="00A75C9B">
        <w:rPr>
          <w:rFonts w:ascii="Times New Roman" w:hAnsi="Times New Roman" w:cs="Times New Roman"/>
          <w:sz w:val="26"/>
          <w:szCs w:val="26"/>
        </w:rPr>
        <w:t>, З</w:t>
      </w:r>
      <w:r w:rsidRPr="00A75C9B">
        <w:rPr>
          <w:rFonts w:ascii="Times New Roman" w:hAnsi="Times New Roman" w:cs="Times New Roman"/>
          <w:sz w:val="26"/>
          <w:szCs w:val="26"/>
        </w:rPr>
        <w:t>акон</w:t>
      </w:r>
      <w:r w:rsidR="00C71546" w:rsidRPr="00A75C9B">
        <w:rPr>
          <w:rFonts w:ascii="Times New Roman" w:hAnsi="Times New Roman" w:cs="Times New Roman"/>
          <w:sz w:val="26"/>
          <w:szCs w:val="26"/>
        </w:rPr>
        <w:t>ом</w:t>
      </w:r>
      <w:r w:rsidRPr="00A75C9B">
        <w:rPr>
          <w:rFonts w:ascii="Times New Roman" w:hAnsi="Times New Roman" w:cs="Times New Roman"/>
          <w:sz w:val="26"/>
          <w:szCs w:val="26"/>
        </w:rPr>
        <w:t xml:space="preserve"> Республики Коми «О некоторых вопросах муниципальной службы в Республике Коми» муниципальным служащим предоставляется ежегодный оплачиваемый отпуск, который состоит из основного оплачиваемого отпуска и дополн</w:t>
      </w:r>
      <w:r w:rsidR="00C71546" w:rsidRPr="00A75C9B">
        <w:rPr>
          <w:rFonts w:ascii="Times New Roman" w:hAnsi="Times New Roman" w:cs="Times New Roman"/>
          <w:sz w:val="26"/>
          <w:szCs w:val="26"/>
        </w:rPr>
        <w:t xml:space="preserve">ительных оплачиваемых отпусков, </w:t>
      </w:r>
      <w:r w:rsidRPr="00A75C9B">
        <w:rPr>
          <w:rFonts w:ascii="Times New Roman" w:hAnsi="Times New Roman" w:cs="Times New Roman"/>
          <w:sz w:val="26"/>
          <w:szCs w:val="26"/>
        </w:rPr>
        <w:t>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  <w:r w:rsidR="00C71546" w:rsidRPr="00A75C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F2B66" w:rsidRPr="00A75C9B" w:rsidRDefault="00BF2B66" w:rsidP="00A75C9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C9B"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="00C71546" w:rsidRPr="00A75C9B">
        <w:rPr>
          <w:rFonts w:ascii="Times New Roman" w:hAnsi="Times New Roman" w:cs="Times New Roman"/>
          <w:sz w:val="26"/>
          <w:szCs w:val="26"/>
        </w:rPr>
        <w:t xml:space="preserve"> предоставляется отпуск без сохранения денежного содержания в случаях, предусмотренных федеральными </w:t>
      </w:r>
      <w:hyperlink r:id="rId10" w:history="1">
        <w:r w:rsidR="00C71546" w:rsidRPr="00A75C9B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="00C71546" w:rsidRPr="00A75C9B">
        <w:rPr>
          <w:rFonts w:ascii="Times New Roman" w:hAnsi="Times New Roman" w:cs="Times New Roman"/>
          <w:sz w:val="26"/>
          <w:szCs w:val="26"/>
        </w:rPr>
        <w:t>.</w:t>
      </w:r>
      <w:r w:rsidR="008653E7" w:rsidRPr="00A75C9B">
        <w:rPr>
          <w:rFonts w:ascii="Times New Roman" w:hAnsi="Times New Roman" w:cs="Times New Roman"/>
          <w:sz w:val="26"/>
          <w:szCs w:val="26"/>
        </w:rPr>
        <w:t>»;</w:t>
      </w:r>
    </w:p>
    <w:p w:rsidR="00BC77B4" w:rsidRPr="00A75C9B" w:rsidRDefault="00BC77B4" w:rsidP="00A75C9B">
      <w:pPr>
        <w:pStyle w:val="a7"/>
        <w:numPr>
          <w:ilvl w:val="2"/>
          <w:numId w:val="1"/>
        </w:numPr>
        <w:tabs>
          <w:tab w:val="left" w:pos="0"/>
        </w:tabs>
        <w:spacing w:after="1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VII. «Ежемесячное денежное поощрение» дополнить пунктом 3 следующего содержания: </w:t>
      </w:r>
    </w:p>
    <w:p w:rsidR="00BC77B4" w:rsidRDefault="00BC77B4" w:rsidP="00A75C9B">
      <w:pPr>
        <w:pStyle w:val="a7"/>
        <w:tabs>
          <w:tab w:val="left" w:pos="0"/>
        </w:tabs>
        <w:spacing w:after="1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«3. При поступлении лица на муниципальную службу без установления  испытательного срока ежемесячное денежное поощрение устанавливается в кратном размере к должностному окладу 1,5.».</w:t>
      </w:r>
    </w:p>
    <w:p w:rsidR="00A75C9B" w:rsidRDefault="00A75C9B" w:rsidP="00A75C9B">
      <w:pPr>
        <w:pStyle w:val="a7"/>
        <w:tabs>
          <w:tab w:val="left" w:pos="0"/>
        </w:tabs>
        <w:spacing w:after="1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7B4" w:rsidRDefault="00A75C9B" w:rsidP="00A75C9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</w:t>
      </w:r>
      <w:r w:rsidR="00014FA1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настоящего решения возложить на постоянную комиссию Совета муниципального района «Печора» по законности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депутатской этике </w:t>
      </w:r>
      <w:r w:rsidR="00014FA1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(Хватов М.Б.).</w:t>
      </w:r>
    </w:p>
    <w:p w:rsidR="00A75C9B" w:rsidRPr="00A75C9B" w:rsidRDefault="00A75C9B" w:rsidP="00A75C9B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7B4" w:rsidRPr="00A75C9B" w:rsidRDefault="004C57B4" w:rsidP="00A75C9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</w:t>
      </w:r>
      <w:r w:rsidR="003E4532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</w:t>
      </w:r>
      <w:r w:rsidR="0017324E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828D4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распространяется на правоотношения, возникшие с </w:t>
      </w:r>
      <w:r w:rsid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828D4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2020 года.</w:t>
      </w:r>
    </w:p>
    <w:p w:rsidR="004C57B4" w:rsidRPr="00A75C9B" w:rsidRDefault="004C57B4" w:rsidP="00A75C9B">
      <w:pPr>
        <w:tabs>
          <w:tab w:val="num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1546" w:rsidRPr="00A75C9B" w:rsidRDefault="00C71546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1546" w:rsidRPr="00A75C9B" w:rsidRDefault="00C71546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A75C9B" w:rsidRDefault="00702B33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672373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C57B4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C57B4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 –</w:t>
      </w:r>
    </w:p>
    <w:p w:rsidR="0067381D" w:rsidRDefault="004C57B4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702B33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                       </w:t>
      </w:r>
      <w:bookmarkStart w:id="0" w:name="_GoBack"/>
      <w:bookmarkEnd w:id="0"/>
      <w:r w:rsidR="00702B33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Р.И.</w:t>
      </w:r>
      <w:r w:rsid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2B33" w:rsidRPr="00A75C9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Грибанов</w:t>
      </w:r>
    </w:p>
    <w:p w:rsidR="00A75C9B" w:rsidRDefault="00A75C9B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5C9B" w:rsidRDefault="00A75C9B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5C9B" w:rsidRDefault="00A75C9B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Печора</w:t>
      </w:r>
    </w:p>
    <w:p w:rsidR="00A75C9B" w:rsidRDefault="00A75C9B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июня 2020 года </w:t>
      </w:r>
    </w:p>
    <w:p w:rsidR="00A75C9B" w:rsidRPr="00A75C9B" w:rsidRDefault="00A75C9B" w:rsidP="00A7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6-45/494</w:t>
      </w:r>
    </w:p>
    <w:p w:rsidR="0067381D" w:rsidRDefault="0067381D" w:rsidP="007410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67381D" w:rsidSect="00A75C9B">
      <w:headerReference w:type="default" r:id="rId11"/>
      <w:pgSz w:w="11906" w:h="16838"/>
      <w:pgMar w:top="1134" w:right="850" w:bottom="85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C5" w:rsidRDefault="00A231C5" w:rsidP="0017324E">
      <w:pPr>
        <w:spacing w:after="0" w:line="240" w:lineRule="auto"/>
      </w:pPr>
      <w:r>
        <w:separator/>
      </w:r>
    </w:p>
  </w:endnote>
  <w:endnote w:type="continuationSeparator" w:id="0">
    <w:p w:rsidR="00A231C5" w:rsidRDefault="00A231C5" w:rsidP="0017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C5" w:rsidRDefault="00A231C5" w:rsidP="0017324E">
      <w:pPr>
        <w:spacing w:after="0" w:line="240" w:lineRule="auto"/>
      </w:pPr>
      <w:r>
        <w:separator/>
      </w:r>
    </w:p>
  </w:footnote>
  <w:footnote w:type="continuationSeparator" w:id="0">
    <w:p w:rsidR="00A231C5" w:rsidRDefault="00A231C5" w:rsidP="0017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96" w:rsidRDefault="00D90096" w:rsidP="0017324E">
    <w:pPr>
      <w:pStyle w:val="ac"/>
      <w:jc w:val="right"/>
      <w:rPr>
        <w:sz w:val="36"/>
      </w:rPr>
    </w:pPr>
  </w:p>
  <w:p w:rsidR="0017324E" w:rsidRPr="0017324E" w:rsidRDefault="0017324E" w:rsidP="0017324E">
    <w:pPr>
      <w:pStyle w:val="ac"/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5D26"/>
    <w:multiLevelType w:val="hybridMultilevel"/>
    <w:tmpl w:val="8FF89D40"/>
    <w:lvl w:ilvl="0" w:tplc="9EC6A59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414609"/>
    <w:multiLevelType w:val="hybridMultilevel"/>
    <w:tmpl w:val="FBE4E52A"/>
    <w:lvl w:ilvl="0" w:tplc="BE1819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35A5B"/>
    <w:multiLevelType w:val="hybridMultilevel"/>
    <w:tmpl w:val="1D28EDD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7C2F27"/>
    <w:multiLevelType w:val="hybridMultilevel"/>
    <w:tmpl w:val="B92EC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D75EC09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1C31"/>
    <w:multiLevelType w:val="multilevel"/>
    <w:tmpl w:val="6C12507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22281DEF"/>
    <w:multiLevelType w:val="hybridMultilevel"/>
    <w:tmpl w:val="1EE49790"/>
    <w:lvl w:ilvl="0" w:tplc="EB5838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134E"/>
    <w:multiLevelType w:val="hybridMultilevel"/>
    <w:tmpl w:val="AD226C5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C3093"/>
    <w:multiLevelType w:val="multilevel"/>
    <w:tmpl w:val="496AE2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5DF00234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B5148"/>
    <w:multiLevelType w:val="multilevel"/>
    <w:tmpl w:val="41E440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35E493B"/>
    <w:multiLevelType w:val="multilevel"/>
    <w:tmpl w:val="4E00E8D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2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abstractNum w:abstractNumId="26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B2858"/>
    <w:multiLevelType w:val="hybridMultilevel"/>
    <w:tmpl w:val="6FAC8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14A7CD0"/>
    <w:multiLevelType w:val="hybridMultilevel"/>
    <w:tmpl w:val="08A64BD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B173F6"/>
    <w:multiLevelType w:val="hybridMultilevel"/>
    <w:tmpl w:val="0E2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A414AF"/>
    <w:multiLevelType w:val="multilevel"/>
    <w:tmpl w:val="8A08C0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4">
    <w:nsid w:val="78551DEC"/>
    <w:multiLevelType w:val="hybridMultilevel"/>
    <w:tmpl w:val="56465214"/>
    <w:lvl w:ilvl="0" w:tplc="3F86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32"/>
  </w:num>
  <w:num w:numId="5">
    <w:abstractNumId w:val="7"/>
  </w:num>
  <w:num w:numId="6">
    <w:abstractNumId w:val="8"/>
  </w:num>
  <w:num w:numId="7">
    <w:abstractNumId w:val="31"/>
  </w:num>
  <w:num w:numId="8">
    <w:abstractNumId w:val="1"/>
  </w:num>
  <w:num w:numId="9">
    <w:abstractNumId w:val="6"/>
  </w:num>
  <w:num w:numId="10">
    <w:abstractNumId w:val="14"/>
  </w:num>
  <w:num w:numId="11">
    <w:abstractNumId w:val="27"/>
  </w:num>
  <w:num w:numId="12">
    <w:abstractNumId w:val="28"/>
  </w:num>
  <w:num w:numId="13">
    <w:abstractNumId w:val="15"/>
  </w:num>
  <w:num w:numId="14">
    <w:abstractNumId w:val="2"/>
  </w:num>
  <w:num w:numId="15">
    <w:abstractNumId w:val="23"/>
  </w:num>
  <w:num w:numId="16">
    <w:abstractNumId w:val="17"/>
  </w:num>
  <w:num w:numId="17">
    <w:abstractNumId w:val="30"/>
  </w:num>
  <w:num w:numId="18">
    <w:abstractNumId w:val="20"/>
  </w:num>
  <w:num w:numId="19">
    <w:abstractNumId w:val="10"/>
  </w:num>
  <w:num w:numId="20">
    <w:abstractNumId w:val="5"/>
  </w:num>
  <w:num w:numId="21">
    <w:abstractNumId w:val="12"/>
  </w:num>
  <w:num w:numId="22">
    <w:abstractNumId w:val="9"/>
  </w:num>
  <w:num w:numId="23">
    <w:abstractNumId w:val="26"/>
  </w:num>
  <w:num w:numId="24">
    <w:abstractNumId w:val="16"/>
  </w:num>
  <w:num w:numId="25">
    <w:abstractNumId w:val="34"/>
  </w:num>
  <w:num w:numId="26">
    <w:abstractNumId w:val="3"/>
  </w:num>
  <w:num w:numId="27">
    <w:abstractNumId w:val="21"/>
  </w:num>
  <w:num w:numId="28">
    <w:abstractNumId w:val="35"/>
  </w:num>
  <w:num w:numId="29">
    <w:abstractNumId w:val="29"/>
  </w:num>
  <w:num w:numId="30">
    <w:abstractNumId w:val="13"/>
  </w:num>
  <w:num w:numId="31">
    <w:abstractNumId w:val="18"/>
  </w:num>
  <w:num w:numId="32">
    <w:abstractNumId w:val="4"/>
  </w:num>
  <w:num w:numId="33">
    <w:abstractNumId w:val="11"/>
  </w:num>
  <w:num w:numId="34">
    <w:abstractNumId w:val="22"/>
  </w:num>
  <w:num w:numId="35">
    <w:abstractNumId w:val="33"/>
  </w:num>
  <w:num w:numId="3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A3"/>
    <w:rsid w:val="00014FA1"/>
    <w:rsid w:val="00024B69"/>
    <w:rsid w:val="00050A81"/>
    <w:rsid w:val="0007227B"/>
    <w:rsid w:val="000747D0"/>
    <w:rsid w:val="0009398F"/>
    <w:rsid w:val="000A00BF"/>
    <w:rsid w:val="000A5546"/>
    <w:rsid w:val="000B3B8B"/>
    <w:rsid w:val="000E046C"/>
    <w:rsid w:val="000E2A23"/>
    <w:rsid w:val="00122A3E"/>
    <w:rsid w:val="001548B9"/>
    <w:rsid w:val="0017324E"/>
    <w:rsid w:val="00186582"/>
    <w:rsid w:val="00186DCB"/>
    <w:rsid w:val="00192600"/>
    <w:rsid w:val="001B5752"/>
    <w:rsid w:val="001D6DF4"/>
    <w:rsid w:val="00224D0E"/>
    <w:rsid w:val="002323A5"/>
    <w:rsid w:val="00233106"/>
    <w:rsid w:val="002445CF"/>
    <w:rsid w:val="0028341A"/>
    <w:rsid w:val="002E7AD8"/>
    <w:rsid w:val="002F1994"/>
    <w:rsid w:val="003356AD"/>
    <w:rsid w:val="00360540"/>
    <w:rsid w:val="003605E5"/>
    <w:rsid w:val="00380B5B"/>
    <w:rsid w:val="00382F6E"/>
    <w:rsid w:val="00393669"/>
    <w:rsid w:val="003B00A5"/>
    <w:rsid w:val="003B1169"/>
    <w:rsid w:val="003C161F"/>
    <w:rsid w:val="003E4532"/>
    <w:rsid w:val="00441E54"/>
    <w:rsid w:val="004453EB"/>
    <w:rsid w:val="004A50BE"/>
    <w:rsid w:val="004B62EF"/>
    <w:rsid w:val="004C57B4"/>
    <w:rsid w:val="004E7BE1"/>
    <w:rsid w:val="00502DBE"/>
    <w:rsid w:val="00525BA3"/>
    <w:rsid w:val="005319AC"/>
    <w:rsid w:val="00546304"/>
    <w:rsid w:val="005766E2"/>
    <w:rsid w:val="00594D40"/>
    <w:rsid w:val="005A2AAA"/>
    <w:rsid w:val="005B09F9"/>
    <w:rsid w:val="005C57C9"/>
    <w:rsid w:val="005C636E"/>
    <w:rsid w:val="005E4D18"/>
    <w:rsid w:val="00606AEA"/>
    <w:rsid w:val="006424A9"/>
    <w:rsid w:val="00655C4E"/>
    <w:rsid w:val="00672373"/>
    <w:rsid w:val="0067381D"/>
    <w:rsid w:val="0067458D"/>
    <w:rsid w:val="00676373"/>
    <w:rsid w:val="006775EA"/>
    <w:rsid w:val="006820BD"/>
    <w:rsid w:val="00684DA9"/>
    <w:rsid w:val="00687223"/>
    <w:rsid w:val="006C27CB"/>
    <w:rsid w:val="006D40C8"/>
    <w:rsid w:val="006E39BE"/>
    <w:rsid w:val="006E5707"/>
    <w:rsid w:val="00702B33"/>
    <w:rsid w:val="0071565D"/>
    <w:rsid w:val="00722936"/>
    <w:rsid w:val="00731B69"/>
    <w:rsid w:val="00737B6E"/>
    <w:rsid w:val="0074104A"/>
    <w:rsid w:val="00744F17"/>
    <w:rsid w:val="0075064C"/>
    <w:rsid w:val="0075212F"/>
    <w:rsid w:val="007805B4"/>
    <w:rsid w:val="00781489"/>
    <w:rsid w:val="007A41EF"/>
    <w:rsid w:val="007B1ABF"/>
    <w:rsid w:val="007D3F33"/>
    <w:rsid w:val="007E207C"/>
    <w:rsid w:val="007E7D72"/>
    <w:rsid w:val="007F7F3B"/>
    <w:rsid w:val="0081576A"/>
    <w:rsid w:val="00832DE1"/>
    <w:rsid w:val="008332F8"/>
    <w:rsid w:val="008510B7"/>
    <w:rsid w:val="008653E7"/>
    <w:rsid w:val="008776CB"/>
    <w:rsid w:val="008E79A9"/>
    <w:rsid w:val="009058CD"/>
    <w:rsid w:val="009146AF"/>
    <w:rsid w:val="00941BE6"/>
    <w:rsid w:val="00962FEC"/>
    <w:rsid w:val="00982A1C"/>
    <w:rsid w:val="00996E0F"/>
    <w:rsid w:val="009A535E"/>
    <w:rsid w:val="009C1E8E"/>
    <w:rsid w:val="009C4AE0"/>
    <w:rsid w:val="009C692F"/>
    <w:rsid w:val="009E28B4"/>
    <w:rsid w:val="009E460E"/>
    <w:rsid w:val="009E4FF5"/>
    <w:rsid w:val="009E514C"/>
    <w:rsid w:val="009E7BCF"/>
    <w:rsid w:val="009F268B"/>
    <w:rsid w:val="009F3A05"/>
    <w:rsid w:val="00A00D04"/>
    <w:rsid w:val="00A02E21"/>
    <w:rsid w:val="00A069BB"/>
    <w:rsid w:val="00A231C5"/>
    <w:rsid w:val="00A266E8"/>
    <w:rsid w:val="00A33A75"/>
    <w:rsid w:val="00A4312D"/>
    <w:rsid w:val="00A75C9B"/>
    <w:rsid w:val="00A91ABF"/>
    <w:rsid w:val="00A94143"/>
    <w:rsid w:val="00AA29DA"/>
    <w:rsid w:val="00AA586B"/>
    <w:rsid w:val="00AC78BA"/>
    <w:rsid w:val="00AE537E"/>
    <w:rsid w:val="00AF27AF"/>
    <w:rsid w:val="00B01AF4"/>
    <w:rsid w:val="00B01E87"/>
    <w:rsid w:val="00B02B2E"/>
    <w:rsid w:val="00B11773"/>
    <w:rsid w:val="00B25E92"/>
    <w:rsid w:val="00B34CCD"/>
    <w:rsid w:val="00B5151D"/>
    <w:rsid w:val="00B76611"/>
    <w:rsid w:val="00BC77B4"/>
    <w:rsid w:val="00BD01EA"/>
    <w:rsid w:val="00BD298D"/>
    <w:rsid w:val="00BD3689"/>
    <w:rsid w:val="00BF2B66"/>
    <w:rsid w:val="00BF4677"/>
    <w:rsid w:val="00C0681C"/>
    <w:rsid w:val="00C146C0"/>
    <w:rsid w:val="00C30EEF"/>
    <w:rsid w:val="00C442CF"/>
    <w:rsid w:val="00C521D7"/>
    <w:rsid w:val="00C64027"/>
    <w:rsid w:val="00C71546"/>
    <w:rsid w:val="00C80072"/>
    <w:rsid w:val="00C82B76"/>
    <w:rsid w:val="00C87D4B"/>
    <w:rsid w:val="00C96F80"/>
    <w:rsid w:val="00CA0664"/>
    <w:rsid w:val="00CA0A59"/>
    <w:rsid w:val="00CB1514"/>
    <w:rsid w:val="00CC291C"/>
    <w:rsid w:val="00CC40D0"/>
    <w:rsid w:val="00D07221"/>
    <w:rsid w:val="00D359AF"/>
    <w:rsid w:val="00D36257"/>
    <w:rsid w:val="00D55877"/>
    <w:rsid w:val="00D57461"/>
    <w:rsid w:val="00D75459"/>
    <w:rsid w:val="00D828D4"/>
    <w:rsid w:val="00D90096"/>
    <w:rsid w:val="00D90E52"/>
    <w:rsid w:val="00D9685A"/>
    <w:rsid w:val="00D9740E"/>
    <w:rsid w:val="00DC4286"/>
    <w:rsid w:val="00DC4B70"/>
    <w:rsid w:val="00DC6B58"/>
    <w:rsid w:val="00DD3A31"/>
    <w:rsid w:val="00E0237F"/>
    <w:rsid w:val="00E123C3"/>
    <w:rsid w:val="00E179BF"/>
    <w:rsid w:val="00E23E5F"/>
    <w:rsid w:val="00E27904"/>
    <w:rsid w:val="00E52762"/>
    <w:rsid w:val="00E725A3"/>
    <w:rsid w:val="00E75861"/>
    <w:rsid w:val="00E96828"/>
    <w:rsid w:val="00EA2D88"/>
    <w:rsid w:val="00ED436E"/>
    <w:rsid w:val="00ED7E57"/>
    <w:rsid w:val="00EE6508"/>
    <w:rsid w:val="00EE78FF"/>
    <w:rsid w:val="00EF7A13"/>
    <w:rsid w:val="00F109C8"/>
    <w:rsid w:val="00F12381"/>
    <w:rsid w:val="00F30122"/>
    <w:rsid w:val="00F44EA1"/>
    <w:rsid w:val="00F76D90"/>
    <w:rsid w:val="00F81300"/>
    <w:rsid w:val="00F9479F"/>
    <w:rsid w:val="00FC4390"/>
    <w:rsid w:val="00FD52A8"/>
    <w:rsid w:val="00FE1CFE"/>
    <w:rsid w:val="00FE3778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67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1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7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324E"/>
  </w:style>
  <w:style w:type="paragraph" w:styleId="ae">
    <w:name w:val="footer"/>
    <w:basedOn w:val="a"/>
    <w:link w:val="af"/>
    <w:uiPriority w:val="99"/>
    <w:unhideWhenUsed/>
    <w:rsid w:val="0017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67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1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7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324E"/>
  </w:style>
  <w:style w:type="paragraph" w:styleId="ae">
    <w:name w:val="footer"/>
    <w:basedOn w:val="a"/>
    <w:link w:val="af"/>
    <w:uiPriority w:val="99"/>
    <w:unhideWhenUsed/>
    <w:rsid w:val="0017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859D5F72A88FAAAAE760D1FE949025FD356BB74EE2AFD8E66583DC646CF7F5BB77B1A97D68A582B3D03DF6C4D00879416D8C60CC0EFCBp3b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25CC-D503-45FF-816C-2108A204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Дячук</cp:lastModifiedBy>
  <cp:revision>11</cp:revision>
  <cp:lastPrinted>2020-06-10T09:52:00Z</cp:lastPrinted>
  <dcterms:created xsi:type="dcterms:W3CDTF">2020-02-18T11:13:00Z</dcterms:created>
  <dcterms:modified xsi:type="dcterms:W3CDTF">2020-06-25T15:12:00Z</dcterms:modified>
</cp:coreProperties>
</file>