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D31613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D31613">
        <w:tc>
          <w:tcPr>
            <w:tcW w:w="4140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AF23D2" w:rsidP="00D3161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24  </w:t>
            </w:r>
            <w:r w:rsidR="004F3041">
              <w:rPr>
                <w:bCs/>
                <w:sz w:val="26"/>
                <w:szCs w:val="26"/>
                <w:u w:val="single"/>
              </w:rPr>
              <w:t>сентября</w:t>
            </w:r>
            <w:r w:rsidR="007B55DD">
              <w:rPr>
                <w:bCs/>
                <w:sz w:val="26"/>
                <w:szCs w:val="26"/>
                <w:u w:val="single"/>
              </w:rPr>
              <w:t xml:space="preserve"> </w:t>
            </w:r>
            <w:r w:rsidR="002864FC">
              <w:rPr>
                <w:bCs/>
                <w:sz w:val="26"/>
                <w:szCs w:val="26"/>
                <w:u w:val="single"/>
              </w:rPr>
              <w:t xml:space="preserve"> 2024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FE18FC" w:rsidRDefault="00CE3C3D" w:rsidP="00D31613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FE18FC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2864FC" w:rsidP="00BC766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№ </w:t>
            </w:r>
            <w:r w:rsidR="00AF23D2">
              <w:rPr>
                <w:bCs/>
                <w:sz w:val="26"/>
                <w:szCs w:val="26"/>
              </w:rPr>
              <w:t>1441</w:t>
            </w:r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  <w:bookmarkStart w:id="0" w:name="_GoBack"/>
      <w:bookmarkEnd w:id="0"/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№ 1488  </w:t>
      </w:r>
    </w:p>
    <w:p w:rsidR="00CE3C3D" w:rsidRPr="00DC0ADA" w:rsidRDefault="00CE3C3D" w:rsidP="00CE3C3D">
      <w:pPr>
        <w:rPr>
          <w:sz w:val="26"/>
          <w:szCs w:val="26"/>
        </w:rPr>
      </w:pPr>
    </w:p>
    <w:p w:rsidR="002864FC" w:rsidRPr="00DC0ADA" w:rsidRDefault="002864FC" w:rsidP="002864FC">
      <w:pPr>
        <w:ind w:firstLine="709"/>
        <w:jc w:val="both"/>
        <w:rPr>
          <w:sz w:val="26"/>
          <w:szCs w:val="26"/>
        </w:rPr>
      </w:pPr>
    </w:p>
    <w:p w:rsidR="00CE3C3D" w:rsidRPr="00DC0ADA" w:rsidRDefault="00CE3C3D" w:rsidP="00CE3C3D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CE3C3D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 xml:space="preserve">1.1. Приложение к постановлению дополнить позицией № </w:t>
      </w:r>
      <w:r w:rsidR="00BC766A">
        <w:rPr>
          <w:sz w:val="26"/>
          <w:szCs w:val="26"/>
        </w:rPr>
        <w:t>4</w:t>
      </w:r>
      <w:r w:rsidR="004F3041">
        <w:rPr>
          <w:sz w:val="26"/>
          <w:szCs w:val="26"/>
        </w:rPr>
        <w:t>10</w:t>
      </w:r>
      <w:r w:rsidRPr="00DC0ADA">
        <w:rPr>
          <w:sz w:val="26"/>
          <w:szCs w:val="26"/>
        </w:rPr>
        <w:t>;</w:t>
      </w:r>
    </w:p>
    <w:p w:rsidR="00BC766A" w:rsidRPr="00DC0ADA" w:rsidRDefault="004F3041" w:rsidP="00F9003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1.1.1. Графу 2 позиции № 410</w:t>
      </w:r>
      <w:r w:rsidR="00BC766A">
        <w:rPr>
          <w:sz w:val="26"/>
          <w:szCs w:val="26"/>
        </w:rPr>
        <w:t xml:space="preserve"> дополнить данными </w:t>
      </w:r>
      <w:r w:rsidR="00BC766A" w:rsidRPr="00BC766A">
        <w:rPr>
          <w:sz w:val="26"/>
          <w:szCs w:val="26"/>
        </w:rPr>
        <w:t>о нахождении мест (площадок) накопления ТКО</w:t>
      </w:r>
      <w:r w:rsidR="00BC766A">
        <w:rPr>
          <w:sz w:val="26"/>
          <w:szCs w:val="26"/>
        </w:rPr>
        <w:t xml:space="preserve"> «</w:t>
      </w:r>
      <w:r w:rsidR="00F9003A" w:rsidRPr="00F9003A">
        <w:rPr>
          <w:sz w:val="26"/>
          <w:szCs w:val="26"/>
        </w:rPr>
        <w:t>Республика Коми, г. Печ</w:t>
      </w:r>
      <w:r w:rsidR="00F9003A">
        <w:rPr>
          <w:sz w:val="26"/>
          <w:szCs w:val="26"/>
        </w:rPr>
        <w:t xml:space="preserve">ора, ул. Ленинградская, д.25/14 </w:t>
      </w:r>
      <w:r w:rsidR="00F9003A" w:rsidRPr="00F9003A">
        <w:rPr>
          <w:sz w:val="26"/>
          <w:szCs w:val="26"/>
        </w:rPr>
        <w:t>(65.113777, 57.155179)</w:t>
      </w:r>
      <w:r w:rsidR="00BC766A">
        <w:rPr>
          <w:sz w:val="26"/>
          <w:szCs w:val="26"/>
        </w:rPr>
        <w:t xml:space="preserve">»; </w:t>
      </w:r>
    </w:p>
    <w:p w:rsidR="00163A1C" w:rsidRDefault="00BC766A" w:rsidP="00F9003A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>1.1.2</w:t>
      </w:r>
      <w:r w:rsidR="00CE3C3D" w:rsidRPr="00DC0ADA">
        <w:rPr>
          <w:sz w:val="26"/>
          <w:szCs w:val="26"/>
        </w:rPr>
        <w:t xml:space="preserve">. Графу 3 позиции № </w:t>
      </w:r>
      <w:r w:rsidR="00F275C3">
        <w:rPr>
          <w:sz w:val="26"/>
          <w:szCs w:val="26"/>
        </w:rPr>
        <w:t>410</w:t>
      </w:r>
      <w:r w:rsidR="00CE3C3D" w:rsidRPr="00DC0ADA">
        <w:rPr>
          <w:sz w:val="26"/>
          <w:szCs w:val="26"/>
        </w:rPr>
        <w:t xml:space="preserve"> дополнить данными о </w:t>
      </w:r>
      <w:proofErr w:type="gramStart"/>
      <w:r w:rsidR="00CE3C3D" w:rsidRPr="00DC0ADA">
        <w:rPr>
          <w:sz w:val="26"/>
          <w:szCs w:val="26"/>
        </w:rPr>
        <w:t>технических</w:t>
      </w:r>
      <w:proofErr w:type="gramEnd"/>
      <w:r w:rsidR="00CE3C3D" w:rsidRPr="00DC0ADA">
        <w:rPr>
          <w:sz w:val="26"/>
          <w:szCs w:val="26"/>
        </w:rPr>
        <w:t xml:space="preserve"> </w:t>
      </w:r>
      <w:proofErr w:type="gramStart"/>
      <w:r w:rsidR="00CE3C3D" w:rsidRPr="00DC0ADA">
        <w:rPr>
          <w:sz w:val="26"/>
          <w:szCs w:val="26"/>
        </w:rPr>
        <w:t>характеристиках мест (площадок) накопления ТКО «</w:t>
      </w:r>
      <w:r w:rsidR="00F9003A" w:rsidRPr="00F9003A">
        <w:rPr>
          <w:color w:val="000000" w:themeColor="text1"/>
          <w:sz w:val="26"/>
          <w:szCs w:val="26"/>
        </w:rPr>
        <w:t>Покрытие – бетонное, количество к</w:t>
      </w:r>
      <w:r w:rsidR="00F9003A">
        <w:rPr>
          <w:color w:val="000000" w:themeColor="text1"/>
          <w:sz w:val="26"/>
          <w:szCs w:val="26"/>
        </w:rPr>
        <w:t xml:space="preserve">онтейнеров – 3 объемом 0,75 м3, </w:t>
      </w:r>
      <w:r w:rsidR="00F9003A" w:rsidRPr="00F9003A">
        <w:rPr>
          <w:color w:val="000000" w:themeColor="text1"/>
          <w:sz w:val="26"/>
          <w:szCs w:val="26"/>
        </w:rPr>
        <w:t>контейнер синий -</w:t>
      </w:r>
      <w:r w:rsidR="00F9003A">
        <w:rPr>
          <w:color w:val="000000" w:themeColor="text1"/>
          <w:sz w:val="26"/>
          <w:szCs w:val="26"/>
        </w:rPr>
        <w:t xml:space="preserve"> </w:t>
      </w:r>
      <w:r w:rsidR="00F9003A" w:rsidRPr="00F9003A">
        <w:rPr>
          <w:color w:val="000000" w:themeColor="text1"/>
          <w:sz w:val="26"/>
          <w:szCs w:val="26"/>
        </w:rPr>
        <w:t>картон, бумага; контейнер желтый-пластмасса, полиэтилен; контейнер серый - не сортируемый мусор</w:t>
      </w:r>
      <w:r w:rsidR="00F275C3">
        <w:rPr>
          <w:color w:val="000000" w:themeColor="text1"/>
          <w:sz w:val="26"/>
          <w:szCs w:val="26"/>
        </w:rPr>
        <w:t>»</w:t>
      </w:r>
      <w:r w:rsidR="00CE3C3D" w:rsidRPr="00DC0ADA">
        <w:rPr>
          <w:color w:val="000000" w:themeColor="text1"/>
          <w:sz w:val="26"/>
          <w:szCs w:val="26"/>
        </w:rPr>
        <w:t>;</w:t>
      </w:r>
      <w:proofErr w:type="gramEnd"/>
    </w:p>
    <w:p w:rsidR="00BC766A" w:rsidRDefault="00F275C3" w:rsidP="00F275C3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1.1.3. Графу 4 позиции № 410</w:t>
      </w:r>
      <w:r w:rsidR="00BC766A">
        <w:rPr>
          <w:color w:val="000000" w:themeColor="text1"/>
          <w:sz w:val="26"/>
          <w:szCs w:val="26"/>
        </w:rPr>
        <w:t xml:space="preserve"> дополнить данными о</w:t>
      </w:r>
      <w:r w:rsidR="00BC766A" w:rsidRPr="00BC766A">
        <w:rPr>
          <w:color w:val="000000" w:themeColor="text1"/>
          <w:sz w:val="26"/>
          <w:szCs w:val="26"/>
        </w:rPr>
        <w:t xml:space="preserve"> собственниках мест (площадок) накопления ТКО </w:t>
      </w:r>
      <w:r w:rsidR="00BC766A">
        <w:rPr>
          <w:color w:val="000000" w:themeColor="text1"/>
          <w:sz w:val="26"/>
          <w:szCs w:val="26"/>
        </w:rPr>
        <w:t>«</w:t>
      </w:r>
      <w:r w:rsidR="006F2EE2" w:rsidRPr="006F2EE2">
        <w:rPr>
          <w:color w:val="000000" w:themeColor="text1"/>
          <w:sz w:val="26"/>
          <w:szCs w:val="26"/>
        </w:rPr>
        <w:t>МКП «</w:t>
      </w:r>
      <w:proofErr w:type="spellStart"/>
      <w:r w:rsidR="006F2EE2" w:rsidRPr="006F2EE2">
        <w:rPr>
          <w:color w:val="000000" w:themeColor="text1"/>
          <w:sz w:val="26"/>
          <w:szCs w:val="26"/>
        </w:rPr>
        <w:t>Печораавтогорхоз</w:t>
      </w:r>
      <w:proofErr w:type="spellEnd"/>
      <w:r w:rsidR="006F2EE2" w:rsidRPr="006F2EE2">
        <w:rPr>
          <w:color w:val="000000" w:themeColor="text1"/>
          <w:sz w:val="26"/>
          <w:szCs w:val="26"/>
        </w:rPr>
        <w:t>» ГП «Печора», ОГРН 1231100005047</w:t>
      </w:r>
      <w:r w:rsidR="00BC766A">
        <w:rPr>
          <w:color w:val="000000" w:themeColor="text1"/>
          <w:sz w:val="26"/>
          <w:szCs w:val="26"/>
        </w:rPr>
        <w:t>»;</w:t>
      </w:r>
    </w:p>
    <w:p w:rsidR="00FC6A5F" w:rsidRPr="00FC6A5F" w:rsidRDefault="00FC6A5F" w:rsidP="00FC6A5F">
      <w:pPr>
        <w:ind w:firstLine="708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</w:t>
      </w:r>
      <w:r w:rsidRPr="00FC6A5F">
        <w:rPr>
          <w:color w:val="000000" w:themeColor="text1"/>
          <w:sz w:val="26"/>
          <w:szCs w:val="26"/>
        </w:rPr>
        <w:t>. Приложение к постан</w:t>
      </w:r>
      <w:r>
        <w:rPr>
          <w:color w:val="000000" w:themeColor="text1"/>
          <w:sz w:val="26"/>
          <w:szCs w:val="26"/>
        </w:rPr>
        <w:t>овлению дополнить позицией № 411</w:t>
      </w:r>
      <w:r w:rsidRPr="00FC6A5F">
        <w:rPr>
          <w:color w:val="000000" w:themeColor="text1"/>
          <w:sz w:val="26"/>
          <w:szCs w:val="26"/>
        </w:rPr>
        <w:t>;</w:t>
      </w:r>
    </w:p>
    <w:p w:rsidR="00F9003A" w:rsidRPr="00F9003A" w:rsidRDefault="00FC6A5F" w:rsidP="00F9003A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1.1.1. Графу 2 позиции № 411</w:t>
      </w:r>
      <w:r w:rsidRPr="00FC6A5F">
        <w:rPr>
          <w:color w:val="000000" w:themeColor="text1"/>
          <w:sz w:val="26"/>
          <w:szCs w:val="26"/>
        </w:rPr>
        <w:t xml:space="preserve"> дополнить данными о нахождении мест (площадок) накопления ТКО «</w:t>
      </w:r>
      <w:r w:rsidR="00F9003A" w:rsidRPr="00F9003A">
        <w:rPr>
          <w:color w:val="000000" w:themeColor="text1"/>
          <w:sz w:val="26"/>
          <w:szCs w:val="26"/>
        </w:rPr>
        <w:t>Республика Коми, г. Печора, ул. Ленина, д.</w:t>
      </w:r>
      <w:r w:rsidR="00F9003A">
        <w:rPr>
          <w:color w:val="000000" w:themeColor="text1"/>
          <w:sz w:val="26"/>
          <w:szCs w:val="26"/>
        </w:rPr>
        <w:t xml:space="preserve"> </w:t>
      </w:r>
      <w:r w:rsidR="00F9003A" w:rsidRPr="00F9003A">
        <w:rPr>
          <w:color w:val="000000" w:themeColor="text1"/>
          <w:sz w:val="26"/>
          <w:szCs w:val="26"/>
        </w:rPr>
        <w:t>24</w:t>
      </w:r>
    </w:p>
    <w:p w:rsidR="00FC6A5F" w:rsidRPr="00FC6A5F" w:rsidRDefault="00F9003A" w:rsidP="00F9003A">
      <w:pPr>
        <w:contextualSpacing/>
        <w:jc w:val="both"/>
        <w:rPr>
          <w:color w:val="000000" w:themeColor="text1"/>
          <w:sz w:val="26"/>
          <w:szCs w:val="26"/>
        </w:rPr>
      </w:pPr>
      <w:r w:rsidRPr="00F9003A">
        <w:rPr>
          <w:color w:val="000000" w:themeColor="text1"/>
          <w:sz w:val="26"/>
          <w:szCs w:val="26"/>
        </w:rPr>
        <w:t>(65.146062, 57.230630)</w:t>
      </w:r>
      <w:r w:rsidR="00FC6A5F" w:rsidRPr="00FC6A5F">
        <w:rPr>
          <w:color w:val="000000" w:themeColor="text1"/>
          <w:sz w:val="26"/>
          <w:szCs w:val="26"/>
        </w:rPr>
        <w:t xml:space="preserve">»; </w:t>
      </w:r>
    </w:p>
    <w:p w:rsidR="00FC6A5F" w:rsidRPr="00FC6A5F" w:rsidRDefault="00FC6A5F" w:rsidP="00F9003A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1.2.2. Графу 3 позиции № 411</w:t>
      </w:r>
      <w:r w:rsidRPr="00FC6A5F">
        <w:rPr>
          <w:color w:val="000000" w:themeColor="text1"/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="00F9003A" w:rsidRPr="00F9003A">
        <w:rPr>
          <w:color w:val="000000" w:themeColor="text1"/>
          <w:sz w:val="26"/>
          <w:szCs w:val="26"/>
        </w:rPr>
        <w:t>Покрытие – бетонное, количество к</w:t>
      </w:r>
      <w:r w:rsidR="00F9003A">
        <w:rPr>
          <w:color w:val="000000" w:themeColor="text1"/>
          <w:sz w:val="26"/>
          <w:szCs w:val="26"/>
        </w:rPr>
        <w:t xml:space="preserve">онтейнеров – 3 объемом 0,75 м3, </w:t>
      </w:r>
      <w:r w:rsidR="00F9003A" w:rsidRPr="00F9003A">
        <w:rPr>
          <w:color w:val="000000" w:themeColor="text1"/>
          <w:sz w:val="26"/>
          <w:szCs w:val="26"/>
        </w:rPr>
        <w:t xml:space="preserve">контейнер синий </w:t>
      </w:r>
      <w:proofErr w:type="gramStart"/>
      <w:r w:rsidR="00F9003A" w:rsidRPr="00F9003A">
        <w:rPr>
          <w:color w:val="000000" w:themeColor="text1"/>
          <w:sz w:val="26"/>
          <w:szCs w:val="26"/>
        </w:rPr>
        <w:t>-к</w:t>
      </w:r>
      <w:proofErr w:type="gramEnd"/>
      <w:r w:rsidR="00F9003A" w:rsidRPr="00F9003A">
        <w:rPr>
          <w:color w:val="000000" w:themeColor="text1"/>
          <w:sz w:val="26"/>
          <w:szCs w:val="26"/>
        </w:rPr>
        <w:t>артон, бумага; контейнер желтый-пластмасса, полиэтилен); контейнер серый - не сортируемый мусор</w:t>
      </w:r>
      <w:r w:rsidRPr="00FC6A5F">
        <w:rPr>
          <w:color w:val="000000" w:themeColor="text1"/>
          <w:sz w:val="26"/>
          <w:szCs w:val="26"/>
        </w:rPr>
        <w:t>»;</w:t>
      </w:r>
    </w:p>
    <w:p w:rsidR="00FC6A5F" w:rsidRDefault="00FC6A5F" w:rsidP="00FC6A5F">
      <w:pPr>
        <w:contextualSpacing/>
        <w:jc w:val="both"/>
        <w:rPr>
          <w:color w:val="000000" w:themeColor="text1"/>
          <w:sz w:val="26"/>
          <w:szCs w:val="26"/>
        </w:rPr>
      </w:pPr>
      <w:r w:rsidRPr="00FC6A5F">
        <w:rPr>
          <w:color w:val="000000" w:themeColor="text1"/>
          <w:sz w:val="26"/>
          <w:szCs w:val="26"/>
        </w:rPr>
        <w:lastRenderedPageBreak/>
        <w:tab/>
        <w:t>1.</w:t>
      </w:r>
      <w:r>
        <w:rPr>
          <w:color w:val="000000" w:themeColor="text1"/>
          <w:sz w:val="26"/>
          <w:szCs w:val="26"/>
        </w:rPr>
        <w:t>2.3. Графу 4 позиции № 411</w:t>
      </w:r>
      <w:r w:rsidRPr="00FC6A5F">
        <w:rPr>
          <w:color w:val="000000" w:themeColor="text1"/>
          <w:sz w:val="26"/>
          <w:szCs w:val="26"/>
        </w:rPr>
        <w:t xml:space="preserve"> дополнить данными о собственниках мест (площадок) накопления ТКО «ООО «</w:t>
      </w:r>
      <w:r w:rsidR="006F2EE2" w:rsidRPr="006F2EE2">
        <w:rPr>
          <w:color w:val="000000" w:themeColor="text1"/>
          <w:sz w:val="26"/>
          <w:szCs w:val="26"/>
        </w:rPr>
        <w:t>МКП «</w:t>
      </w:r>
      <w:proofErr w:type="spellStart"/>
      <w:r w:rsidR="006F2EE2" w:rsidRPr="006F2EE2">
        <w:rPr>
          <w:color w:val="000000" w:themeColor="text1"/>
          <w:sz w:val="26"/>
          <w:szCs w:val="26"/>
        </w:rPr>
        <w:t>Печораавтогорхоз</w:t>
      </w:r>
      <w:proofErr w:type="spellEnd"/>
      <w:r w:rsidR="006F2EE2" w:rsidRPr="006F2EE2">
        <w:rPr>
          <w:color w:val="000000" w:themeColor="text1"/>
          <w:sz w:val="26"/>
          <w:szCs w:val="26"/>
        </w:rPr>
        <w:t>» ГП «Печора», ОГРН 1231100005047</w:t>
      </w:r>
      <w:r w:rsidRPr="00FC6A5F">
        <w:rPr>
          <w:color w:val="000000" w:themeColor="text1"/>
          <w:sz w:val="26"/>
          <w:szCs w:val="26"/>
        </w:rPr>
        <w:t>»;</w:t>
      </w:r>
    </w:p>
    <w:p w:rsidR="00FC6A5F" w:rsidRPr="00FC6A5F" w:rsidRDefault="00FC6A5F" w:rsidP="00FC6A5F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1.3</w:t>
      </w:r>
      <w:r w:rsidRPr="00FC6A5F">
        <w:rPr>
          <w:color w:val="000000" w:themeColor="text1"/>
          <w:sz w:val="26"/>
          <w:szCs w:val="26"/>
        </w:rPr>
        <w:t>. Приложение к постан</w:t>
      </w:r>
      <w:r>
        <w:rPr>
          <w:color w:val="000000" w:themeColor="text1"/>
          <w:sz w:val="26"/>
          <w:szCs w:val="26"/>
        </w:rPr>
        <w:t>овлению дополнить позицией № 412</w:t>
      </w:r>
      <w:r w:rsidRPr="00FC6A5F">
        <w:rPr>
          <w:color w:val="000000" w:themeColor="text1"/>
          <w:sz w:val="26"/>
          <w:szCs w:val="26"/>
        </w:rPr>
        <w:t>;</w:t>
      </w:r>
    </w:p>
    <w:p w:rsidR="00FC6A5F" w:rsidRPr="00FC6A5F" w:rsidRDefault="00FC6A5F" w:rsidP="00F9003A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1.1.1. Графу 2 позиции № 412</w:t>
      </w:r>
      <w:r w:rsidRPr="00FC6A5F">
        <w:rPr>
          <w:color w:val="000000" w:themeColor="text1"/>
          <w:sz w:val="26"/>
          <w:szCs w:val="26"/>
        </w:rPr>
        <w:t xml:space="preserve"> дополнить данными о нахождении мест (площадок) накопления ТКО «</w:t>
      </w:r>
      <w:r w:rsidR="00F9003A" w:rsidRPr="00F9003A">
        <w:rPr>
          <w:color w:val="000000" w:themeColor="text1"/>
          <w:sz w:val="26"/>
          <w:szCs w:val="26"/>
        </w:rPr>
        <w:t>Республика Коми, г.</w:t>
      </w:r>
      <w:r w:rsidR="00F9003A">
        <w:rPr>
          <w:color w:val="000000" w:themeColor="text1"/>
          <w:sz w:val="26"/>
          <w:szCs w:val="26"/>
        </w:rPr>
        <w:t xml:space="preserve"> </w:t>
      </w:r>
      <w:r w:rsidR="00F9003A" w:rsidRPr="00F9003A">
        <w:rPr>
          <w:color w:val="000000" w:themeColor="text1"/>
          <w:sz w:val="26"/>
          <w:szCs w:val="26"/>
        </w:rPr>
        <w:t>Печора, ул. Н.</w:t>
      </w:r>
      <w:r w:rsidR="00F9003A">
        <w:rPr>
          <w:color w:val="000000" w:themeColor="text1"/>
          <w:sz w:val="26"/>
          <w:szCs w:val="26"/>
        </w:rPr>
        <w:t xml:space="preserve"> Островского, д.74 </w:t>
      </w:r>
      <w:r w:rsidR="00F9003A" w:rsidRPr="00F9003A">
        <w:rPr>
          <w:color w:val="000000" w:themeColor="text1"/>
          <w:sz w:val="26"/>
          <w:szCs w:val="26"/>
        </w:rPr>
        <w:t>(65.126810, 57.168973)</w:t>
      </w:r>
      <w:r w:rsidRPr="00FC6A5F">
        <w:rPr>
          <w:color w:val="000000" w:themeColor="text1"/>
          <w:sz w:val="26"/>
          <w:szCs w:val="26"/>
        </w:rPr>
        <w:t xml:space="preserve">»; </w:t>
      </w:r>
    </w:p>
    <w:p w:rsidR="00FC6A5F" w:rsidRPr="00FC6A5F" w:rsidRDefault="00FC6A5F" w:rsidP="00F9003A">
      <w:pPr>
        <w:contextualSpacing/>
        <w:jc w:val="both"/>
        <w:rPr>
          <w:color w:val="000000" w:themeColor="text1"/>
          <w:sz w:val="26"/>
          <w:szCs w:val="26"/>
        </w:rPr>
      </w:pPr>
      <w:r w:rsidRPr="00FC6A5F">
        <w:rPr>
          <w:color w:val="000000" w:themeColor="text1"/>
          <w:sz w:val="26"/>
          <w:szCs w:val="26"/>
        </w:rPr>
        <w:tab/>
        <w:t xml:space="preserve">1.2.2. </w:t>
      </w:r>
      <w:proofErr w:type="gramStart"/>
      <w:r w:rsidRPr="00FC6A5F">
        <w:rPr>
          <w:color w:val="000000" w:themeColor="text1"/>
          <w:sz w:val="26"/>
          <w:szCs w:val="26"/>
        </w:rPr>
        <w:t>Графу 3 позиции</w:t>
      </w:r>
      <w:r>
        <w:rPr>
          <w:color w:val="000000" w:themeColor="text1"/>
          <w:sz w:val="26"/>
          <w:szCs w:val="26"/>
        </w:rPr>
        <w:t xml:space="preserve"> № 412</w:t>
      </w:r>
      <w:r w:rsidRPr="00FC6A5F">
        <w:rPr>
          <w:color w:val="000000" w:themeColor="text1"/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="00F9003A" w:rsidRPr="00F9003A">
        <w:rPr>
          <w:color w:val="000000" w:themeColor="text1"/>
          <w:sz w:val="26"/>
          <w:szCs w:val="26"/>
        </w:rPr>
        <w:t>Покрытие – бетонное, количество контейнеров – 3 объемом 0,75 м3,</w:t>
      </w:r>
      <w:r w:rsidR="00F9003A">
        <w:rPr>
          <w:color w:val="000000" w:themeColor="text1"/>
          <w:sz w:val="26"/>
          <w:szCs w:val="26"/>
        </w:rPr>
        <w:t xml:space="preserve"> </w:t>
      </w:r>
      <w:r w:rsidR="00F9003A" w:rsidRPr="00F9003A">
        <w:rPr>
          <w:color w:val="000000" w:themeColor="text1"/>
          <w:sz w:val="26"/>
          <w:szCs w:val="26"/>
        </w:rPr>
        <w:t>контейнер синий -</w:t>
      </w:r>
      <w:r w:rsidR="00F9003A">
        <w:rPr>
          <w:color w:val="000000" w:themeColor="text1"/>
          <w:sz w:val="26"/>
          <w:szCs w:val="26"/>
        </w:rPr>
        <w:t xml:space="preserve"> к</w:t>
      </w:r>
      <w:r w:rsidR="00F9003A" w:rsidRPr="00F9003A">
        <w:rPr>
          <w:color w:val="000000" w:themeColor="text1"/>
          <w:sz w:val="26"/>
          <w:szCs w:val="26"/>
        </w:rPr>
        <w:t>артон, бумага; контейнер желтый-пластмасса, полиэтилен); контейнер серый - не сортируемый мусор</w:t>
      </w:r>
      <w:r w:rsidRPr="00FC6A5F">
        <w:rPr>
          <w:color w:val="000000" w:themeColor="text1"/>
          <w:sz w:val="26"/>
          <w:szCs w:val="26"/>
        </w:rPr>
        <w:t>»;</w:t>
      </w:r>
      <w:proofErr w:type="gramEnd"/>
    </w:p>
    <w:p w:rsidR="00FC6A5F" w:rsidRDefault="006F2EE2" w:rsidP="00FC6A5F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1.2.3. Графу 4 позиции № 412</w:t>
      </w:r>
      <w:r w:rsidR="00FC6A5F" w:rsidRPr="00FC6A5F">
        <w:rPr>
          <w:color w:val="000000" w:themeColor="text1"/>
          <w:sz w:val="26"/>
          <w:szCs w:val="26"/>
        </w:rPr>
        <w:t xml:space="preserve"> дополнить данными о собственниках мест (площадок) накопления ТКО «</w:t>
      </w:r>
      <w:r w:rsidRPr="006F2EE2">
        <w:rPr>
          <w:color w:val="000000" w:themeColor="text1"/>
          <w:sz w:val="26"/>
          <w:szCs w:val="26"/>
        </w:rPr>
        <w:t>МКП «</w:t>
      </w:r>
      <w:proofErr w:type="spellStart"/>
      <w:r w:rsidRPr="006F2EE2">
        <w:rPr>
          <w:color w:val="000000" w:themeColor="text1"/>
          <w:sz w:val="26"/>
          <w:szCs w:val="26"/>
        </w:rPr>
        <w:t>Печораавтогорхоз</w:t>
      </w:r>
      <w:proofErr w:type="spellEnd"/>
      <w:r w:rsidRPr="006F2EE2">
        <w:rPr>
          <w:color w:val="000000" w:themeColor="text1"/>
          <w:sz w:val="26"/>
          <w:szCs w:val="26"/>
        </w:rPr>
        <w:t>» ГП «Печора», ОГРН 1231100005047</w:t>
      </w:r>
      <w:r w:rsidR="00FC6A5F" w:rsidRPr="00FC6A5F">
        <w:rPr>
          <w:color w:val="000000" w:themeColor="text1"/>
          <w:sz w:val="26"/>
          <w:szCs w:val="26"/>
        </w:rPr>
        <w:t>»;</w:t>
      </w:r>
    </w:p>
    <w:p w:rsidR="006F2EE2" w:rsidRPr="006F2EE2" w:rsidRDefault="006F2EE2" w:rsidP="00FC6A5F">
      <w:p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163A1C">
        <w:rPr>
          <w:sz w:val="26"/>
          <w:szCs w:val="26"/>
        </w:rPr>
        <w:t>В приложении</w:t>
      </w:r>
      <w:r>
        <w:rPr>
          <w:sz w:val="26"/>
          <w:szCs w:val="26"/>
        </w:rPr>
        <w:t xml:space="preserve"> к постановлению в позиции № 350, 351, 352</w:t>
      </w:r>
      <w:r w:rsidRPr="00163A1C">
        <w:rPr>
          <w:sz w:val="26"/>
          <w:szCs w:val="26"/>
        </w:rPr>
        <w:t xml:space="preserve"> исключить сведения графы 2,3,4,5;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</w:t>
      </w:r>
      <w:r w:rsidR="00FC6A5F">
        <w:rPr>
          <w:sz w:val="26"/>
          <w:szCs w:val="26"/>
        </w:rPr>
        <w:t xml:space="preserve"> </w:t>
      </w:r>
      <w:r w:rsidRPr="00DC0ADA">
        <w:rPr>
          <w:sz w:val="26"/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</w:p>
    <w:p w:rsidR="002864FC" w:rsidRPr="002864FC" w:rsidRDefault="000235BD" w:rsidP="002864FC">
      <w:pPr>
        <w:jc w:val="both"/>
        <w:rPr>
          <w:sz w:val="26"/>
          <w:szCs w:val="26"/>
        </w:rPr>
      </w:pPr>
      <w:r>
        <w:rPr>
          <w:sz w:val="26"/>
          <w:szCs w:val="26"/>
        </w:rPr>
        <w:t>И.о.</w:t>
      </w:r>
      <w:r w:rsidR="002864FC" w:rsidRPr="002864FC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F336F2" w:rsidRPr="00CE3C3D" w:rsidRDefault="002864FC" w:rsidP="002864FC">
      <w:pPr>
        <w:jc w:val="both"/>
        <w:rPr>
          <w:sz w:val="26"/>
          <w:szCs w:val="26"/>
        </w:rPr>
      </w:pPr>
      <w:r w:rsidRPr="002864FC">
        <w:rPr>
          <w:sz w:val="26"/>
          <w:szCs w:val="26"/>
        </w:rPr>
        <w:t xml:space="preserve">руководителя администрации                    </w:t>
      </w:r>
      <w:r w:rsidR="00BC766A">
        <w:rPr>
          <w:sz w:val="26"/>
          <w:szCs w:val="26"/>
        </w:rPr>
        <w:t xml:space="preserve">                </w:t>
      </w:r>
      <w:r w:rsidR="00FC6A5F">
        <w:rPr>
          <w:sz w:val="26"/>
          <w:szCs w:val="26"/>
        </w:rPr>
        <w:t xml:space="preserve"> </w:t>
      </w:r>
      <w:r w:rsidR="00BC766A">
        <w:rPr>
          <w:sz w:val="26"/>
          <w:szCs w:val="26"/>
        </w:rPr>
        <w:t xml:space="preserve">            </w:t>
      </w:r>
      <w:r w:rsidRPr="002864FC">
        <w:rPr>
          <w:sz w:val="26"/>
          <w:szCs w:val="26"/>
        </w:rPr>
        <w:t xml:space="preserve">   </w:t>
      </w:r>
      <w:r w:rsidR="0098205B">
        <w:rPr>
          <w:sz w:val="26"/>
          <w:szCs w:val="26"/>
        </w:rPr>
        <w:t xml:space="preserve">   </w:t>
      </w:r>
      <w:r w:rsidRPr="002864F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="0098205B">
        <w:rPr>
          <w:sz w:val="26"/>
          <w:szCs w:val="26"/>
        </w:rPr>
        <w:t>Г.С. Яковина</w:t>
      </w:r>
    </w:p>
    <w:sectPr w:rsidR="00F336F2" w:rsidRPr="00CE3C3D" w:rsidSect="00FE18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235BD"/>
    <w:rsid w:val="0007059E"/>
    <w:rsid w:val="000E3D32"/>
    <w:rsid w:val="00163A1C"/>
    <w:rsid w:val="001A60F6"/>
    <w:rsid w:val="002864FC"/>
    <w:rsid w:val="004F3041"/>
    <w:rsid w:val="005A6B8E"/>
    <w:rsid w:val="006F2EE2"/>
    <w:rsid w:val="007B55DD"/>
    <w:rsid w:val="00954D8A"/>
    <w:rsid w:val="0098205B"/>
    <w:rsid w:val="00A95444"/>
    <w:rsid w:val="00AF23D2"/>
    <w:rsid w:val="00BC766A"/>
    <w:rsid w:val="00C16412"/>
    <w:rsid w:val="00C97E3F"/>
    <w:rsid w:val="00CE3C3D"/>
    <w:rsid w:val="00D31613"/>
    <w:rsid w:val="00DB7C70"/>
    <w:rsid w:val="00E71CC1"/>
    <w:rsid w:val="00EF2F0B"/>
    <w:rsid w:val="00F275C3"/>
    <w:rsid w:val="00F336F2"/>
    <w:rsid w:val="00F9003A"/>
    <w:rsid w:val="00FC6A5F"/>
    <w:rsid w:val="00FE18FC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EC07-1084-49B1-A4D1-DFF32BAA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22</cp:revision>
  <cp:lastPrinted>2024-09-26T07:50:00Z</cp:lastPrinted>
  <dcterms:created xsi:type="dcterms:W3CDTF">2023-12-22T08:03:00Z</dcterms:created>
  <dcterms:modified xsi:type="dcterms:W3CDTF">2024-09-26T07:50:00Z</dcterms:modified>
</cp:coreProperties>
</file>