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A2" w:rsidRDefault="00DC69A2">
      <w:bookmarkStart w:id="0" w:name="_GoBack"/>
      <w:bookmarkEnd w:id="0"/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41D69" w:rsidRPr="00537D0A" w:rsidTr="00FE5EE0">
        <w:tc>
          <w:tcPr>
            <w:tcW w:w="3960" w:type="dxa"/>
          </w:tcPr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</w:p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>АДМИНИСТРАЦИЯ</w:t>
            </w:r>
          </w:p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МУНИЦИПАЛЬНОГО РАЙОНА</w:t>
            </w:r>
          </w:p>
          <w:p w:rsidR="00C41D69" w:rsidRPr="00360A2E" w:rsidRDefault="00C41D69" w:rsidP="00FE5EE0">
            <w:pPr>
              <w:jc w:val="center"/>
              <w:rPr>
                <w:b/>
                <w:bCs/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 «ПЕЧОРА»</w:t>
            </w:r>
          </w:p>
          <w:p w:rsidR="00C41D69" w:rsidRPr="00537D0A" w:rsidRDefault="00C41D69" w:rsidP="00FE5EE0">
            <w:pPr>
              <w:tabs>
                <w:tab w:val="left" w:pos="2850"/>
              </w:tabs>
              <w:rPr>
                <w:b/>
                <w:bCs/>
                <w:szCs w:val="26"/>
              </w:rPr>
            </w:pPr>
            <w:r w:rsidRPr="00537D0A">
              <w:rPr>
                <w:szCs w:val="26"/>
              </w:rPr>
              <w:tab/>
            </w:r>
          </w:p>
        </w:tc>
        <w:tc>
          <w:tcPr>
            <w:tcW w:w="1800" w:type="dxa"/>
          </w:tcPr>
          <w:p w:rsidR="00C41D69" w:rsidRPr="00537D0A" w:rsidRDefault="00C41D69" w:rsidP="00FE5EE0">
            <w:pPr>
              <w:jc w:val="center"/>
              <w:rPr>
                <w:szCs w:val="26"/>
              </w:rPr>
            </w:pPr>
            <w:r w:rsidRPr="00537D0A">
              <w:rPr>
                <w:noProof/>
                <w:szCs w:val="26"/>
              </w:rPr>
              <w:drawing>
                <wp:inline distT="0" distB="0" distL="0" distR="0" wp14:anchorId="0510A95F" wp14:editId="6B3E539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D69" w:rsidRPr="00537D0A" w:rsidRDefault="00C41D69" w:rsidP="00FE5EE0">
            <w:pPr>
              <w:jc w:val="center"/>
              <w:rPr>
                <w:szCs w:val="26"/>
              </w:rPr>
            </w:pPr>
          </w:p>
        </w:tc>
        <w:tc>
          <w:tcPr>
            <w:tcW w:w="3780" w:type="dxa"/>
          </w:tcPr>
          <w:p w:rsidR="00C41D69" w:rsidRPr="00537D0A" w:rsidRDefault="00C41D69" w:rsidP="00FE5EE0">
            <w:pPr>
              <w:ind w:right="-108"/>
              <w:jc w:val="center"/>
              <w:rPr>
                <w:szCs w:val="26"/>
              </w:rPr>
            </w:pPr>
          </w:p>
          <w:p w:rsidR="00C41D69" w:rsidRPr="00360A2E" w:rsidRDefault="00C41D69" w:rsidP="00FE5EE0">
            <w:pPr>
              <w:pStyle w:val="2"/>
              <w:rPr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>«ПЕЧОРА»</w:t>
            </w:r>
          </w:p>
          <w:p w:rsidR="00C41D69" w:rsidRPr="00360A2E" w:rsidRDefault="00C41D69" w:rsidP="00FE5EE0">
            <w:pPr>
              <w:pStyle w:val="2"/>
              <w:rPr>
                <w:b w:val="0"/>
                <w:bCs w:val="0"/>
                <w:sz w:val="22"/>
                <w:szCs w:val="26"/>
              </w:rPr>
            </w:pPr>
            <w:r w:rsidRPr="00360A2E">
              <w:rPr>
                <w:sz w:val="22"/>
                <w:szCs w:val="26"/>
              </w:rPr>
              <w:t xml:space="preserve">  МУНИЦИПАЛЬНÖЙ  РАЙОНСА</w:t>
            </w:r>
          </w:p>
          <w:p w:rsidR="00C41D69" w:rsidRPr="00360A2E" w:rsidRDefault="00C41D69" w:rsidP="00FE5EE0">
            <w:pPr>
              <w:jc w:val="center"/>
              <w:rPr>
                <w:sz w:val="22"/>
                <w:szCs w:val="26"/>
              </w:rPr>
            </w:pPr>
            <w:r w:rsidRPr="00360A2E">
              <w:rPr>
                <w:b/>
                <w:bCs/>
                <w:sz w:val="22"/>
                <w:szCs w:val="26"/>
              </w:rPr>
              <w:t xml:space="preserve">АДМИНИСТРАЦИЯ </w:t>
            </w:r>
          </w:p>
          <w:p w:rsidR="00C41D69" w:rsidRPr="00537D0A" w:rsidRDefault="00C41D69" w:rsidP="00FE5EE0">
            <w:pPr>
              <w:rPr>
                <w:szCs w:val="26"/>
              </w:rPr>
            </w:pPr>
          </w:p>
        </w:tc>
      </w:tr>
      <w:tr w:rsidR="00C41D69" w:rsidRPr="00537D0A" w:rsidTr="00FE5EE0">
        <w:trPr>
          <w:trHeight w:val="810"/>
        </w:trPr>
        <w:tc>
          <w:tcPr>
            <w:tcW w:w="9540" w:type="dxa"/>
            <w:gridSpan w:val="3"/>
            <w:hideMark/>
          </w:tcPr>
          <w:p w:rsidR="00C41D69" w:rsidRPr="00537D0A" w:rsidRDefault="00C41D69" w:rsidP="00FE5EE0">
            <w:pPr>
              <w:ind w:right="-108"/>
              <w:jc w:val="center"/>
              <w:rPr>
                <w:b/>
                <w:szCs w:val="26"/>
              </w:rPr>
            </w:pPr>
            <w:r w:rsidRPr="00537D0A">
              <w:rPr>
                <w:b/>
                <w:szCs w:val="26"/>
              </w:rPr>
              <w:t xml:space="preserve">ПОСТАНОВЛЕНИЕ </w:t>
            </w:r>
          </w:p>
          <w:p w:rsidR="00C41D69" w:rsidRPr="00537D0A" w:rsidRDefault="00C41D69" w:rsidP="00FE5EE0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537D0A">
              <w:rPr>
                <w:b/>
                <w:szCs w:val="26"/>
              </w:rPr>
              <w:t>ШУÖМ</w:t>
            </w:r>
            <w:proofErr w:type="gramEnd"/>
          </w:p>
          <w:p w:rsidR="00C41D69" w:rsidRPr="00537D0A" w:rsidRDefault="00C41D69" w:rsidP="00FE5EE0">
            <w:pPr>
              <w:rPr>
                <w:b/>
                <w:szCs w:val="26"/>
              </w:rPr>
            </w:pPr>
          </w:p>
        </w:tc>
      </w:tr>
      <w:tr w:rsidR="00C41D69" w:rsidRPr="00537D0A" w:rsidTr="00FE5EE0">
        <w:trPr>
          <w:trHeight w:val="565"/>
        </w:trPr>
        <w:tc>
          <w:tcPr>
            <w:tcW w:w="3960" w:type="dxa"/>
            <w:hideMark/>
          </w:tcPr>
          <w:p w:rsidR="00C41D69" w:rsidRPr="00537D0A" w:rsidRDefault="00C41D69" w:rsidP="00FE5EE0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25 »   сентября   2020</w:t>
            </w:r>
            <w:r w:rsidRPr="00537D0A">
              <w:rPr>
                <w:sz w:val="26"/>
                <w:szCs w:val="26"/>
                <w:u w:val="single"/>
              </w:rPr>
              <w:t xml:space="preserve"> г.</w:t>
            </w:r>
          </w:p>
          <w:p w:rsidR="00C41D69" w:rsidRPr="0093662A" w:rsidRDefault="00C41D69" w:rsidP="00FE5EE0">
            <w:pPr>
              <w:jc w:val="both"/>
              <w:rPr>
                <w:sz w:val="22"/>
                <w:szCs w:val="22"/>
              </w:rPr>
            </w:pPr>
            <w:r w:rsidRPr="0093662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41D69" w:rsidRPr="00537D0A" w:rsidRDefault="00C41D69" w:rsidP="00FE5EE0">
            <w:pPr>
              <w:jc w:val="both"/>
              <w:rPr>
                <w:b/>
                <w:szCs w:val="26"/>
              </w:rPr>
            </w:pPr>
          </w:p>
        </w:tc>
        <w:tc>
          <w:tcPr>
            <w:tcW w:w="3780" w:type="dxa"/>
          </w:tcPr>
          <w:p w:rsidR="00C41D69" w:rsidRPr="0093662A" w:rsidRDefault="00C41D69" w:rsidP="00FE5EE0">
            <w:pPr>
              <w:tabs>
                <w:tab w:val="left" w:pos="480"/>
                <w:tab w:val="left" w:pos="2697"/>
                <w:tab w:val="left" w:pos="2952"/>
                <w:tab w:val="left" w:pos="3394"/>
                <w:tab w:val="right" w:pos="3611"/>
              </w:tabs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t xml:space="preserve">                                            </w:t>
            </w:r>
            <w:r w:rsidRPr="0093662A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858</w:t>
            </w:r>
          </w:p>
        </w:tc>
      </w:tr>
    </w:tbl>
    <w:p w:rsidR="00C41D69" w:rsidRPr="00537D0A" w:rsidRDefault="00C41D69" w:rsidP="00C41D69">
      <w:pPr>
        <w:jc w:val="both"/>
        <w:rPr>
          <w:szCs w:val="26"/>
        </w:rPr>
      </w:pPr>
      <w:r>
        <w:rPr>
          <w:szCs w:val="26"/>
        </w:rPr>
        <w:t xml:space="preserve">             </w:t>
      </w:r>
    </w:p>
    <w:p w:rsidR="00C41D69" w:rsidRPr="00537D0A" w:rsidRDefault="00C41D69" w:rsidP="00C41D69">
      <w:pPr>
        <w:jc w:val="both"/>
        <w:rPr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977"/>
      </w:tblGrid>
      <w:tr w:rsidR="00C41D69" w:rsidRPr="00537D0A" w:rsidTr="00FE5EE0">
        <w:trPr>
          <w:trHeight w:val="840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C41D69" w:rsidRDefault="00C41D69" w:rsidP="002468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 внесении  изменений  в постановление </w:t>
            </w:r>
          </w:p>
          <w:p w:rsidR="00C41D69" w:rsidRDefault="00C41D69" w:rsidP="002468A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МР «Печора» от 23 декабря </w:t>
            </w:r>
          </w:p>
          <w:p w:rsidR="00C41D69" w:rsidRPr="00537D0A" w:rsidRDefault="007E13A6" w:rsidP="002468A9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C41D69">
              <w:rPr>
                <w:rFonts w:ascii="Times New Roman" w:hAnsi="Times New Roman" w:cs="Times New Roman"/>
                <w:sz w:val="26"/>
                <w:szCs w:val="26"/>
              </w:rPr>
              <w:t xml:space="preserve"> года № 1619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41D69" w:rsidRPr="00537D0A" w:rsidRDefault="00C41D69" w:rsidP="00FE5EE0">
            <w:pPr>
              <w:jc w:val="both"/>
              <w:rPr>
                <w:szCs w:val="26"/>
              </w:rPr>
            </w:pPr>
          </w:p>
        </w:tc>
      </w:tr>
    </w:tbl>
    <w:p w:rsidR="00C41D69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ind w:firstLine="540"/>
        <w:jc w:val="both"/>
        <w:rPr>
          <w:szCs w:val="26"/>
        </w:rPr>
      </w:pPr>
      <w:r w:rsidRPr="00537D0A">
        <w:rPr>
          <w:szCs w:val="26"/>
        </w:rPr>
        <w:t>В соответствии с</w:t>
      </w:r>
      <w:r>
        <w:rPr>
          <w:szCs w:val="26"/>
        </w:rPr>
        <w:t xml:space="preserve"> </w:t>
      </w:r>
      <w:r w:rsidRPr="00537D0A">
        <w:rPr>
          <w:szCs w:val="26"/>
        </w:rPr>
        <w:t>постановлением администрации  МР «Печора» от 30.11.2015 № 1411 «О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финансового обеспечения выполнения муниципального задания»</w:t>
      </w:r>
      <w:r>
        <w:rPr>
          <w:szCs w:val="26"/>
        </w:rPr>
        <w:t xml:space="preserve"> </w:t>
      </w:r>
    </w:p>
    <w:p w:rsidR="00C41D69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jc w:val="both"/>
        <w:rPr>
          <w:szCs w:val="26"/>
        </w:rPr>
      </w:pPr>
    </w:p>
    <w:p w:rsidR="00C41D69" w:rsidRPr="00537D0A" w:rsidRDefault="00C41D69" w:rsidP="00C41D69">
      <w:pPr>
        <w:ind w:firstLine="540"/>
        <w:jc w:val="both"/>
        <w:rPr>
          <w:szCs w:val="26"/>
        </w:rPr>
      </w:pPr>
      <w:r w:rsidRPr="00537D0A">
        <w:rPr>
          <w:szCs w:val="26"/>
        </w:rPr>
        <w:t xml:space="preserve">администрация ПОСТАНОВЛЯЕТ: </w:t>
      </w:r>
    </w:p>
    <w:p w:rsidR="00C41D69" w:rsidRDefault="00C41D69" w:rsidP="00C41D69">
      <w:pPr>
        <w:pStyle w:val="ConsPlusNormal"/>
        <w:jc w:val="both"/>
        <w:rPr>
          <w:sz w:val="26"/>
          <w:szCs w:val="26"/>
        </w:rPr>
      </w:pPr>
    </w:p>
    <w:p w:rsidR="00C41D69" w:rsidRDefault="00C41D69" w:rsidP="00C41D69">
      <w:pPr>
        <w:pStyle w:val="ConsPlusNormal"/>
        <w:jc w:val="both"/>
        <w:rPr>
          <w:sz w:val="26"/>
          <w:szCs w:val="26"/>
        </w:rPr>
      </w:pP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изменение в постановление администрации МР «Печора» от 23 декабря 2019 года № 1619 «Об утверждении муниципального задания на оказание муниципальных услуг (выполнение работ) муниципальным автономным учреждением «Печорское время» на 2020 год и плановый период 2021-2022 годов»</w:t>
      </w:r>
      <w:r w:rsidRPr="00537D0A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A7CE5" w:rsidRDefault="00C41D69" w:rsidP="00FA075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A7CE5">
        <w:rPr>
          <w:rFonts w:ascii="Times New Roman" w:hAnsi="Times New Roman" w:cs="Times New Roman"/>
          <w:sz w:val="26"/>
          <w:szCs w:val="26"/>
        </w:rPr>
        <w:t xml:space="preserve">. столбцы </w:t>
      </w:r>
      <w:r w:rsidR="00FA0753">
        <w:rPr>
          <w:rFonts w:ascii="Times New Roman" w:hAnsi="Times New Roman" w:cs="Times New Roman"/>
          <w:sz w:val="26"/>
          <w:szCs w:val="26"/>
        </w:rPr>
        <w:t xml:space="preserve">5, 6, 7, </w:t>
      </w:r>
      <w:r w:rsidR="00BA7CE5">
        <w:rPr>
          <w:rFonts w:ascii="Times New Roman" w:hAnsi="Times New Roman" w:cs="Times New Roman"/>
          <w:sz w:val="26"/>
          <w:szCs w:val="26"/>
        </w:rPr>
        <w:t>8, 9, 10 таблицы</w:t>
      </w:r>
      <w:r>
        <w:rPr>
          <w:rFonts w:ascii="Times New Roman" w:hAnsi="Times New Roman" w:cs="Times New Roman"/>
          <w:sz w:val="26"/>
          <w:szCs w:val="26"/>
        </w:rPr>
        <w:t xml:space="preserve"> раздела 1 части 1 «Сведения об оказываемых государственных услугах» приложения к постановлению</w:t>
      </w:r>
      <w:r w:rsidR="00FA0753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1840"/>
        <w:gridCol w:w="1230"/>
        <w:gridCol w:w="1601"/>
        <w:gridCol w:w="1502"/>
        <w:gridCol w:w="1502"/>
      </w:tblGrid>
      <w:tr w:rsidR="00FA0753" w:rsidTr="00FA0753">
        <w:tc>
          <w:tcPr>
            <w:tcW w:w="5010" w:type="dxa"/>
            <w:gridSpan w:val="3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качества муниципальной услуги</w:t>
            </w:r>
          </w:p>
        </w:tc>
        <w:tc>
          <w:tcPr>
            <w:tcW w:w="4605" w:type="dxa"/>
            <w:gridSpan w:val="3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работы</w:t>
            </w:r>
          </w:p>
        </w:tc>
      </w:tr>
      <w:tr w:rsidR="00FA0753" w:rsidTr="00FA0753">
        <w:tc>
          <w:tcPr>
            <w:tcW w:w="1940" w:type="dxa"/>
            <w:vMerge w:val="restart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070" w:type="dxa"/>
            <w:gridSpan w:val="2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601" w:type="dxa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(очередной финансовый год)</w:t>
            </w:r>
          </w:p>
        </w:tc>
        <w:tc>
          <w:tcPr>
            <w:tcW w:w="1502" w:type="dxa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(1-й год планового периода)</w:t>
            </w:r>
          </w:p>
        </w:tc>
        <w:tc>
          <w:tcPr>
            <w:tcW w:w="1502" w:type="dxa"/>
          </w:tcPr>
          <w:p w:rsidR="00FA0753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(2-й год планового периода)</w:t>
            </w:r>
          </w:p>
        </w:tc>
      </w:tr>
      <w:tr w:rsidR="00FA0753" w:rsidTr="00FA0753">
        <w:tc>
          <w:tcPr>
            <w:tcW w:w="1940" w:type="dxa"/>
            <w:vMerge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0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230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по ОКЕИ</w:t>
            </w:r>
          </w:p>
        </w:tc>
        <w:tc>
          <w:tcPr>
            <w:tcW w:w="1601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</w:tcPr>
          <w:p w:rsidR="00FA0753" w:rsidRDefault="00FA0753" w:rsidP="00C41D6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0753" w:rsidTr="00FA0753">
        <w:tc>
          <w:tcPr>
            <w:tcW w:w="19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01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A0753" w:rsidTr="00FA0753">
        <w:tc>
          <w:tcPr>
            <w:tcW w:w="19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оказанных услуг в установленные сроки, от общего количества</w:t>
            </w:r>
          </w:p>
        </w:tc>
        <w:tc>
          <w:tcPr>
            <w:tcW w:w="18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проц</w:t>
            </w:r>
            <w:proofErr w:type="spellEnd"/>
            <w:proofErr w:type="gramEnd"/>
          </w:p>
        </w:tc>
        <w:tc>
          <w:tcPr>
            <w:tcW w:w="123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744</w:t>
            </w:r>
          </w:p>
        </w:tc>
        <w:tc>
          <w:tcPr>
            <w:tcW w:w="1601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A0753" w:rsidTr="00FA0753">
        <w:tc>
          <w:tcPr>
            <w:tcW w:w="19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005 Объем печатной продукции</w:t>
            </w:r>
          </w:p>
        </w:tc>
        <w:tc>
          <w:tcPr>
            <w:tcW w:w="184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Квадратный сантиметр</w:t>
            </w:r>
          </w:p>
        </w:tc>
        <w:tc>
          <w:tcPr>
            <w:tcW w:w="1230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</w:p>
        </w:tc>
        <w:tc>
          <w:tcPr>
            <w:tcW w:w="1601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361 820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361 820</w:t>
            </w:r>
          </w:p>
        </w:tc>
        <w:tc>
          <w:tcPr>
            <w:tcW w:w="1502" w:type="dxa"/>
          </w:tcPr>
          <w:p w:rsidR="00067A37" w:rsidRDefault="00FA0753" w:rsidP="00FA075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361 820</w:t>
            </w:r>
          </w:p>
        </w:tc>
      </w:tr>
    </w:tbl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2. Настоящее постановление в</w:t>
      </w:r>
      <w:r>
        <w:rPr>
          <w:rFonts w:ascii="Times New Roman" w:hAnsi="Times New Roman" w:cs="Times New Roman"/>
          <w:sz w:val="26"/>
          <w:szCs w:val="26"/>
        </w:rPr>
        <w:t>ступает в силу со дня подписания и распространяется на правоо</w:t>
      </w:r>
      <w:r w:rsidR="000F3AAF">
        <w:rPr>
          <w:rFonts w:ascii="Times New Roman" w:hAnsi="Times New Roman" w:cs="Times New Roman"/>
          <w:sz w:val="26"/>
          <w:szCs w:val="26"/>
        </w:rPr>
        <w:t>тношения, возникшие с 01.07</w:t>
      </w:r>
      <w:r>
        <w:rPr>
          <w:rFonts w:ascii="Times New Roman" w:hAnsi="Times New Roman" w:cs="Times New Roman"/>
          <w:sz w:val="26"/>
          <w:szCs w:val="26"/>
        </w:rPr>
        <w:t>.2020 года</w:t>
      </w:r>
      <w:r w:rsidRPr="00537D0A">
        <w:rPr>
          <w:rFonts w:ascii="Times New Roman" w:hAnsi="Times New Roman" w:cs="Times New Roman"/>
          <w:sz w:val="26"/>
          <w:szCs w:val="26"/>
        </w:rPr>
        <w:t>.</w:t>
      </w:r>
    </w:p>
    <w:p w:rsidR="00C41D69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D0A">
        <w:rPr>
          <w:rFonts w:ascii="Times New Roman" w:hAnsi="Times New Roman" w:cs="Times New Roman"/>
          <w:sz w:val="26"/>
          <w:szCs w:val="26"/>
        </w:rPr>
        <w:t>3. Настоящее постановление подлежит размещению на официальном сайте администрации МР «Печора».</w:t>
      </w: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руководителя администрации </w:t>
      </w:r>
      <w:r w:rsidR="000F3AAF">
        <w:rPr>
          <w:rFonts w:ascii="Times New Roman" w:hAnsi="Times New Roman" w:cs="Times New Roman"/>
          <w:sz w:val="26"/>
          <w:szCs w:val="26"/>
        </w:rPr>
        <w:t>Р.И. Грибанова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Pr="00537D0A" w:rsidRDefault="00C41D69" w:rsidP="00C41D6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Default="00732BD5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</w:t>
      </w:r>
      <w:r w:rsidR="00C41D69" w:rsidRPr="00537D0A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41D69">
        <w:rPr>
          <w:rFonts w:ascii="Times New Roman" w:hAnsi="Times New Roman" w:cs="Times New Roman"/>
          <w:sz w:val="26"/>
          <w:szCs w:val="26"/>
        </w:rPr>
        <w:t xml:space="preserve"> муниципального района-</w:t>
      </w:r>
    </w:p>
    <w:p w:rsidR="00C41D69" w:rsidRDefault="00732BD5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C41D69">
        <w:rPr>
          <w:rFonts w:ascii="Times New Roman" w:hAnsi="Times New Roman" w:cs="Times New Roman"/>
          <w:sz w:val="26"/>
          <w:szCs w:val="26"/>
        </w:rPr>
        <w:t xml:space="preserve"> </w:t>
      </w:r>
      <w:r w:rsidR="00C41D69" w:rsidRPr="00537D0A">
        <w:rPr>
          <w:rFonts w:ascii="Times New Roman" w:hAnsi="Times New Roman" w:cs="Times New Roman"/>
          <w:sz w:val="26"/>
          <w:szCs w:val="26"/>
        </w:rPr>
        <w:t xml:space="preserve">администрации                                     </w:t>
      </w:r>
      <w:r w:rsidR="00C41D6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C41D6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В.А. Серов</w:t>
      </w:r>
    </w:p>
    <w:p w:rsidR="00C41D69" w:rsidRDefault="00C41D69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Default="00C41D69" w:rsidP="00C41D6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41D69" w:rsidRDefault="00C41D69" w:rsidP="00C41D69"/>
    <w:p w:rsidR="00C41D69" w:rsidRDefault="00C41D69" w:rsidP="00C41D69"/>
    <w:p w:rsidR="00C41D69" w:rsidRDefault="00C41D69" w:rsidP="00C41D69"/>
    <w:p w:rsidR="00C9775D" w:rsidRDefault="00C9775D"/>
    <w:sectPr w:rsidR="00C9775D" w:rsidSect="00DE4BB9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69"/>
    <w:rsid w:val="00067A37"/>
    <w:rsid w:val="000F3AAF"/>
    <w:rsid w:val="002468A9"/>
    <w:rsid w:val="00316667"/>
    <w:rsid w:val="004D364F"/>
    <w:rsid w:val="00732BD5"/>
    <w:rsid w:val="007E13A6"/>
    <w:rsid w:val="00BA7CE5"/>
    <w:rsid w:val="00C41D69"/>
    <w:rsid w:val="00C9775D"/>
    <w:rsid w:val="00DC69A2"/>
    <w:rsid w:val="00F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1D6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41D6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1D6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41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41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41D69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41D69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41D69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41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41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D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6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A7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6956-2096-48A5-A666-9768F354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Дергунова</dc:creator>
  <cp:lastModifiedBy>Дергунова</cp:lastModifiedBy>
  <cp:revision>8</cp:revision>
  <cp:lastPrinted>2020-10-05T06:58:00Z</cp:lastPrinted>
  <dcterms:created xsi:type="dcterms:W3CDTF">2020-10-02T11:41:00Z</dcterms:created>
  <dcterms:modified xsi:type="dcterms:W3CDTF">2020-10-05T08:46:00Z</dcterms:modified>
</cp:coreProperties>
</file>